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Rezultati natječaja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OBAVIJEST KANDIDATIMA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Gimnazija „Matija Mesić“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Naselje Slavonija I br.8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Slavonski Brod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KLASA: 112-04/19-01/</w:t>
      </w:r>
      <w:r>
        <w:rPr>
          <w:lang w:val="hr-HR" w:eastAsia="hr-HR"/>
        </w:rPr>
        <w:t>43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 w:rsidRPr="003E3240">
        <w:rPr>
          <w:lang w:val="hr-HR" w:eastAsia="hr-HR"/>
        </w:rPr>
        <w:t>URBROJ: 2178/01-11-03-19-</w:t>
      </w:r>
      <w:r>
        <w:rPr>
          <w:lang w:val="hr-HR" w:eastAsia="hr-HR"/>
        </w:rPr>
        <w:t>09</w:t>
      </w:r>
    </w:p>
    <w:p w:rsidR="00AF4252" w:rsidRPr="003E3240" w:rsidRDefault="00AF4252" w:rsidP="00AF4252">
      <w:pPr>
        <w:tabs>
          <w:tab w:val="left" w:pos="1170"/>
          <w:tab w:val="left" w:pos="4212"/>
        </w:tabs>
        <w:rPr>
          <w:lang w:val="hr-HR" w:eastAsia="hr-HR"/>
        </w:rPr>
      </w:pPr>
      <w:r>
        <w:rPr>
          <w:lang w:val="hr-HR" w:eastAsia="hr-HR"/>
        </w:rPr>
        <w:t>Slav.Brod, 25.11</w:t>
      </w:r>
      <w:r w:rsidRPr="003E3240">
        <w:rPr>
          <w:lang w:val="hr-HR" w:eastAsia="hr-HR"/>
        </w:rPr>
        <w:t xml:space="preserve">. 2019. god.                                         </w:t>
      </w:r>
    </w:p>
    <w:p w:rsidR="00AF4252" w:rsidRPr="003E3240" w:rsidRDefault="00AF4252" w:rsidP="00AF4252">
      <w:pPr>
        <w:spacing w:after="120"/>
        <w:rPr>
          <w:lang w:val="hr-HR" w:eastAsia="hr-HR"/>
        </w:rPr>
      </w:pPr>
    </w:p>
    <w:p w:rsidR="00AF4252" w:rsidRPr="003E3240" w:rsidRDefault="00AF4252" w:rsidP="00AF4252">
      <w:pPr>
        <w:spacing w:after="120"/>
        <w:rPr>
          <w:lang w:val="hr-HR" w:eastAsia="hr-HR"/>
        </w:rPr>
      </w:pPr>
    </w:p>
    <w:p w:rsidR="00AF4252" w:rsidRDefault="00AF4252" w:rsidP="00AF4252">
      <w:pPr>
        <w:jc w:val="both"/>
        <w:rPr>
          <w:rFonts w:eastAsia="MS UI Gothic"/>
          <w:b/>
          <w:bCs/>
          <w:lang w:val="hr-HR" w:eastAsia="hr-HR"/>
        </w:rPr>
      </w:pPr>
      <w:r w:rsidRPr="007E1C07">
        <w:rPr>
          <w:rFonts w:eastAsia="MS UI Gothic"/>
          <w:b/>
          <w:bCs/>
          <w:lang w:val="hr-HR" w:eastAsia="hr-HR"/>
        </w:rPr>
        <w:t xml:space="preserve">PRIJAM PRIPRAVNIKA KROZ MJERU HRVATSKOG </w:t>
      </w:r>
    </w:p>
    <w:p w:rsidR="00AF4252" w:rsidRPr="007E1C07" w:rsidRDefault="00AF4252" w:rsidP="00AF4252">
      <w:pPr>
        <w:jc w:val="both"/>
        <w:rPr>
          <w:rFonts w:eastAsia="MS UI Gothic"/>
          <w:b/>
          <w:bCs/>
          <w:lang w:val="hr-HR" w:eastAsia="hr-HR"/>
        </w:rPr>
      </w:pPr>
      <w:r w:rsidRPr="007E1C07">
        <w:rPr>
          <w:rFonts w:eastAsia="MS UI Gothic"/>
          <w:b/>
          <w:bCs/>
          <w:lang w:val="hr-HR" w:eastAsia="hr-HR"/>
        </w:rPr>
        <w:t>ZAVODA ZA ZAPOŠLJAVANJE</w:t>
      </w:r>
    </w:p>
    <w:p w:rsidR="00AF4252" w:rsidRPr="007E1C07" w:rsidRDefault="00AF4252" w:rsidP="00AF4252">
      <w:pPr>
        <w:jc w:val="both"/>
        <w:rPr>
          <w:rFonts w:eastAsia="MS UI Gothic"/>
          <w:b/>
          <w:bCs/>
          <w:lang w:val="hr-HR" w:eastAsia="hr-HR"/>
        </w:rPr>
      </w:pPr>
      <w:r w:rsidRPr="007E1C07">
        <w:rPr>
          <w:rFonts w:eastAsia="MS UI Gothic"/>
          <w:b/>
          <w:bCs/>
          <w:lang w:val="hr-HR" w:eastAsia="hr-HR"/>
        </w:rPr>
        <w:t>„STJECANJE PRVOG RADNOG ISKUSTVA/PRIPRAVNIŠTVA“</w:t>
      </w:r>
    </w:p>
    <w:p w:rsidR="00AF4252" w:rsidRPr="007E1C07" w:rsidRDefault="00AF4252" w:rsidP="00AF4252">
      <w:pPr>
        <w:jc w:val="both"/>
        <w:rPr>
          <w:rFonts w:eastAsia="MS UI Gothic"/>
          <w:b/>
          <w:bCs/>
          <w:lang w:val="hr-HR" w:eastAsia="hr-HR"/>
        </w:rPr>
      </w:pPr>
      <w:r w:rsidRPr="007E1C07">
        <w:rPr>
          <w:rFonts w:eastAsia="MS UI Gothic"/>
          <w:b/>
          <w:bCs/>
          <w:lang w:val="hr-HR" w:eastAsia="hr-HR"/>
        </w:rPr>
        <w:t xml:space="preserve">    </w:t>
      </w:r>
    </w:p>
    <w:p w:rsidR="00AF4252" w:rsidRPr="003E3240" w:rsidRDefault="00AF4252" w:rsidP="00AF4252">
      <w:pPr>
        <w:rPr>
          <w:lang w:val="hr-HR" w:eastAsia="hr-HR"/>
        </w:rPr>
      </w:pPr>
    </w:p>
    <w:p w:rsidR="00AF4252" w:rsidRPr="007E1C07" w:rsidRDefault="00AF4252" w:rsidP="00AF4252">
      <w:pPr>
        <w:jc w:val="both"/>
        <w:rPr>
          <w:lang w:val="hr-HR" w:eastAsia="hr-HR"/>
        </w:rPr>
      </w:pPr>
      <w:r w:rsidRPr="003E3240">
        <w:rPr>
          <w:lang w:val="hr-HR" w:eastAsia="hr-HR"/>
        </w:rPr>
        <w:t>Po raspisanom natječaju za</w:t>
      </w:r>
      <w:r>
        <w:rPr>
          <w:lang w:val="hr-HR" w:eastAsia="hr-HR"/>
        </w:rPr>
        <w:t xml:space="preserve"> </w:t>
      </w:r>
      <w:r w:rsidRPr="003E3240">
        <w:rPr>
          <w:lang w:val="hr-HR" w:eastAsia="hr-HR"/>
        </w:rPr>
        <w:t xml:space="preserve"> </w:t>
      </w:r>
      <w:r w:rsidRPr="003E3240">
        <w:rPr>
          <w:rFonts w:eastAsia="MS UI Gothic"/>
          <w:bCs/>
          <w:lang w:val="hr-HR" w:eastAsia="hr-HR"/>
        </w:rPr>
        <w:t>prijam pripravnika kroz mjeru Hrvatskog zavoda za zapošljavanje „Stjecanje prvog radnog iskustva/pripravništva“</w:t>
      </w:r>
      <w:r>
        <w:rPr>
          <w:rFonts w:eastAsia="MS UI Gothic"/>
          <w:bCs/>
          <w:lang w:val="hr-HR" w:eastAsia="hr-HR"/>
        </w:rPr>
        <w:t xml:space="preserve"> </w:t>
      </w:r>
      <w:r>
        <w:t>objavljenom 28. listopad 2019. godine na mrežnim stranicama i oglasnim pločama Gimnazije „Matija Mesić“, Slavonski Brod i Hrvatskog zavoda za zapošljavanje, Područni ured Slavonski Brod</w:t>
      </w:r>
      <w:r>
        <w:rPr>
          <w:rFonts w:eastAsia="MS UI Gothic"/>
          <w:bCs/>
          <w:lang w:val="hr-HR" w:eastAsia="hr-HR"/>
        </w:rPr>
        <w:t xml:space="preserve"> za stručnog suradnika - psihologa</w:t>
      </w:r>
      <w:r w:rsidRPr="00C72FE6">
        <w:rPr>
          <w:lang w:val="hr-HR" w:eastAsia="hr-HR"/>
        </w:rPr>
        <w:t xml:space="preserve"> </w:t>
      </w:r>
      <w:r w:rsidRPr="007E1C07">
        <w:rPr>
          <w:lang w:val="hr-HR" w:eastAsia="hr-HR"/>
        </w:rPr>
        <w:t>na određeno puno radno vrijeme</w:t>
      </w:r>
      <w:r>
        <w:rPr>
          <w:lang w:val="hr-HR" w:eastAsia="hr-HR"/>
        </w:rPr>
        <w:t xml:space="preserve"> </w:t>
      </w:r>
      <w:r w:rsidRPr="007E1C07">
        <w:rPr>
          <w:lang w:val="hr-HR" w:eastAsia="hr-HR"/>
        </w:rPr>
        <w:t xml:space="preserve">od 12 mjeseci       </w:t>
      </w:r>
    </w:p>
    <w:p w:rsidR="00AF4252" w:rsidRPr="003E3240" w:rsidRDefault="00AF4252" w:rsidP="00AF4252">
      <w:pPr>
        <w:spacing w:after="120"/>
        <w:jc w:val="both"/>
        <w:rPr>
          <w:lang w:val="hr-HR" w:eastAsia="hr-HR"/>
        </w:rPr>
      </w:pPr>
      <w:r w:rsidRPr="003E3240">
        <w:rPr>
          <w:lang w:val="hr-HR" w:eastAsia="hr-HR"/>
        </w:rPr>
        <w:t xml:space="preserve">izabrana je </w:t>
      </w:r>
    </w:p>
    <w:p w:rsidR="00AF4252" w:rsidRPr="003E3240" w:rsidRDefault="00AF4252" w:rsidP="00AF4252">
      <w:pPr>
        <w:jc w:val="both"/>
        <w:rPr>
          <w:rFonts w:eastAsia="MS UI Gothic"/>
          <w:bCs/>
          <w:lang w:val="hr-HR" w:eastAsia="hr-HR"/>
        </w:rPr>
      </w:pPr>
    </w:p>
    <w:p w:rsidR="00AF4252" w:rsidRPr="003E3240" w:rsidRDefault="00AF4252" w:rsidP="00AF4252">
      <w:pPr>
        <w:spacing w:after="120"/>
        <w:jc w:val="both"/>
        <w:rPr>
          <w:lang w:val="hr-HR" w:eastAsia="hr-HR"/>
        </w:rPr>
      </w:pPr>
      <w:r>
        <w:rPr>
          <w:lang w:val="hr-HR" w:eastAsia="hr-HR"/>
        </w:rPr>
        <w:t>Josipa Ćosić</w:t>
      </w:r>
      <w:r w:rsidRPr="003E3240">
        <w:rPr>
          <w:lang w:val="hr-HR" w:eastAsia="hr-HR"/>
        </w:rPr>
        <w:t xml:space="preserve"> iz Slavonskog Broda.</w:t>
      </w:r>
      <w:r w:rsidRPr="003E3240">
        <w:rPr>
          <w:lang w:val="hr-HR" w:eastAsia="hr-HR"/>
        </w:rPr>
        <w:tab/>
      </w:r>
    </w:p>
    <w:p w:rsidR="00AF4252" w:rsidRPr="003E3240" w:rsidRDefault="00AF4252" w:rsidP="00AF4252">
      <w:pPr>
        <w:spacing w:after="120"/>
        <w:jc w:val="both"/>
        <w:rPr>
          <w:lang w:val="hr-HR" w:eastAsia="hr-HR"/>
        </w:rPr>
      </w:pPr>
    </w:p>
    <w:p w:rsidR="00AF4252" w:rsidRPr="003E3240" w:rsidRDefault="00AF4252" w:rsidP="00AF4252">
      <w:pPr>
        <w:spacing w:after="120"/>
        <w:jc w:val="both"/>
        <w:rPr>
          <w:lang w:val="hr-HR" w:eastAsia="hr-HR"/>
        </w:rPr>
      </w:pPr>
      <w:r w:rsidRPr="003E3240">
        <w:rPr>
          <w:lang w:val="hr-HR" w:eastAsia="hr-HR"/>
        </w:rPr>
        <w:t>Kandidati prijavljeni na natječaj imaju pravo uvida u natječajnu dokumentaciju izabranog kandidata u roku od 8 dana od dana objave ove obavijesti u vremenu od 8,00 sati do 12,00 sati.</w:t>
      </w:r>
    </w:p>
    <w:p w:rsidR="00AF4252" w:rsidRPr="003E3240" w:rsidRDefault="00AF4252" w:rsidP="00AF4252">
      <w:pPr>
        <w:spacing w:after="120"/>
        <w:rPr>
          <w:lang w:val="hr-HR" w:eastAsia="hr-HR"/>
        </w:rPr>
      </w:pPr>
    </w:p>
    <w:p w:rsidR="00AF4252" w:rsidRDefault="00AF4252" w:rsidP="00AF4252">
      <w:pPr>
        <w:rPr>
          <w:lang w:val="hr-HR" w:eastAsia="hr-HR"/>
        </w:rPr>
      </w:pPr>
    </w:p>
    <w:p w:rsidR="00AF4252" w:rsidRDefault="00AF4252" w:rsidP="00AF4252">
      <w:pPr>
        <w:rPr>
          <w:lang w:val="hr-HR" w:eastAsia="hr-HR"/>
        </w:rPr>
      </w:pPr>
    </w:p>
    <w:p w:rsidR="00AF4252" w:rsidRDefault="00AF4252" w:rsidP="00AF4252">
      <w:pPr>
        <w:rPr>
          <w:lang w:val="hr-HR" w:eastAsia="hr-HR"/>
        </w:rPr>
      </w:pPr>
    </w:p>
    <w:p w:rsidR="00AF4252" w:rsidRPr="00C72FE6" w:rsidRDefault="00AF4252" w:rsidP="00AF4252">
      <w:pPr>
        <w:pStyle w:val="Bezproreda"/>
        <w:rPr>
          <w:lang w:val="hr-HR" w:eastAsia="hr-HR"/>
        </w:rPr>
      </w:pPr>
      <w:r>
        <w:rPr>
          <w:lang w:val="hr-HR" w:eastAsia="hr-HR"/>
        </w:rPr>
        <w:t xml:space="preserve">                                                                                                                      </w:t>
      </w:r>
      <w:r w:rsidRPr="00C72FE6">
        <w:rPr>
          <w:lang w:val="hr-HR" w:eastAsia="hr-HR"/>
        </w:rPr>
        <w:t>Ravnatelj:</w:t>
      </w:r>
    </w:p>
    <w:p w:rsidR="00AF4252" w:rsidRPr="00C72FE6" w:rsidRDefault="00AF4252" w:rsidP="00AF4252">
      <w:pPr>
        <w:pStyle w:val="Bezproreda"/>
        <w:rPr>
          <w:lang w:val="hr-HR" w:eastAsia="hr-HR"/>
        </w:rPr>
      </w:pPr>
      <w:r w:rsidRPr="00C72FE6">
        <w:rPr>
          <w:lang w:val="hr-HR" w:eastAsia="hr-HR"/>
        </w:rPr>
        <w:t xml:space="preserve">                                                                                               Zlatko Markovinović, dipl.mat.inf.                                                                                                        </w:t>
      </w:r>
    </w:p>
    <w:p w:rsidR="00AF4252" w:rsidRDefault="00AF4252" w:rsidP="00AF4252">
      <w:pPr>
        <w:pStyle w:val="Bezproreda"/>
        <w:rPr>
          <w:lang w:val="hr-HR" w:eastAsia="hr-HR"/>
        </w:rPr>
      </w:pPr>
    </w:p>
    <w:p w:rsidR="00EF3C42" w:rsidRDefault="00EF3C42">
      <w:bookmarkStart w:id="0" w:name="_GoBack"/>
      <w:bookmarkEnd w:id="0"/>
    </w:p>
    <w:sectPr w:rsidR="00EF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43"/>
    <w:rsid w:val="00AF4252"/>
    <w:rsid w:val="00EF3C42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90E7-FEB1-4BE6-A994-013CF8B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2019-11-25T09:53:00Z</dcterms:created>
  <dcterms:modified xsi:type="dcterms:W3CDTF">2019-11-25T09:54:00Z</dcterms:modified>
</cp:coreProperties>
</file>